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8759" w14:textId="5152E4BB" w:rsidR="00CB5785" w:rsidRPr="00C61595" w:rsidRDefault="00CB5785" w:rsidP="00FB7CE9">
      <w:pPr>
        <w:pStyle w:val="Heading1"/>
        <w:ind w:left="2160" w:hanging="2160"/>
        <w:rPr>
          <w:rFonts w:ascii="Georgia" w:hAnsi="Georgia"/>
          <w:sz w:val="23"/>
          <w:szCs w:val="23"/>
        </w:rPr>
      </w:pPr>
      <w:r w:rsidRPr="00C61595">
        <w:rPr>
          <w:rFonts w:ascii="Georgia" w:hAnsi="Georgia"/>
          <w:sz w:val="23"/>
          <w:szCs w:val="23"/>
        </w:rPr>
        <w:t>CAPTION:</w:t>
      </w:r>
      <w:r w:rsidRPr="00C61595">
        <w:rPr>
          <w:rFonts w:ascii="Georgia" w:hAnsi="Georgia"/>
          <w:sz w:val="23"/>
          <w:szCs w:val="23"/>
        </w:rPr>
        <w:tab/>
      </w:r>
      <w:r w:rsidR="00EC6DB1">
        <w:rPr>
          <w:rFonts w:ascii="Georgia" w:hAnsi="Georgia"/>
          <w:sz w:val="23"/>
          <w:szCs w:val="23"/>
        </w:rPr>
        <w:t>STATE V. VANNATTER</w:t>
      </w:r>
    </w:p>
    <w:p w14:paraId="7BCA2D88" w14:textId="31C47115" w:rsidR="00CB5785" w:rsidRPr="0095433C" w:rsidRDefault="0095433C" w:rsidP="00FB7CE9">
      <w:pPr>
        <w:ind w:left="2160" w:hanging="2160"/>
        <w:rPr>
          <w:rFonts w:ascii="Georgia" w:hAnsi="Georgia"/>
          <w:b/>
          <w:bCs/>
          <w:sz w:val="23"/>
          <w:szCs w:val="23"/>
        </w:rPr>
      </w:pPr>
      <w:r>
        <w:rPr>
          <w:rFonts w:ascii="Georgia" w:hAnsi="Georgia"/>
          <w:b/>
          <w:bCs/>
          <w:sz w:val="23"/>
          <w:szCs w:val="23"/>
        </w:rPr>
        <w:t>04-24-24</w:t>
      </w:r>
    </w:p>
    <w:p w14:paraId="1641B032" w14:textId="5B8F3EB1" w:rsidR="00CB5785" w:rsidRPr="00C61595" w:rsidRDefault="00CB5785" w:rsidP="00FB7CE9">
      <w:pPr>
        <w:ind w:left="2160" w:hanging="2160"/>
        <w:rPr>
          <w:rFonts w:ascii="Georgia" w:hAnsi="Georgia"/>
          <w:sz w:val="23"/>
          <w:szCs w:val="23"/>
        </w:rPr>
      </w:pPr>
      <w:r w:rsidRPr="00C61595">
        <w:rPr>
          <w:rFonts w:ascii="Georgia" w:hAnsi="Georgia"/>
          <w:sz w:val="23"/>
          <w:szCs w:val="23"/>
        </w:rPr>
        <w:t>APPEAL NO:</w:t>
      </w:r>
      <w:r w:rsidRPr="00C61595">
        <w:rPr>
          <w:rFonts w:ascii="Georgia" w:hAnsi="Georgia"/>
          <w:sz w:val="23"/>
          <w:szCs w:val="23"/>
        </w:rPr>
        <w:tab/>
        <w:t>C-</w:t>
      </w:r>
      <w:r w:rsidR="00EC6DB1" w:rsidRPr="00EC6DB1">
        <w:rPr>
          <w:rFonts w:ascii="Georgia" w:hAnsi="Georgia"/>
          <w:sz w:val="23"/>
          <w:szCs w:val="23"/>
        </w:rPr>
        <w:t>230568</w:t>
      </w:r>
    </w:p>
    <w:p w14:paraId="71113651" w14:textId="77777777" w:rsidR="00CB5785" w:rsidRPr="00C61595" w:rsidRDefault="00CB5785" w:rsidP="00FB7CE9">
      <w:pPr>
        <w:ind w:left="2160" w:hanging="2160"/>
        <w:rPr>
          <w:rFonts w:ascii="Georgia" w:hAnsi="Georgia"/>
          <w:sz w:val="23"/>
          <w:szCs w:val="23"/>
        </w:rPr>
      </w:pPr>
    </w:p>
    <w:p w14:paraId="3C5DBE8E" w14:textId="7DDA1476" w:rsidR="00CB5785" w:rsidRPr="00C61595" w:rsidRDefault="00CB5785" w:rsidP="00FB7CE9">
      <w:pPr>
        <w:ind w:left="2160" w:hanging="2160"/>
        <w:rPr>
          <w:rFonts w:ascii="Georgia" w:hAnsi="Georgia"/>
          <w:sz w:val="23"/>
          <w:szCs w:val="23"/>
        </w:rPr>
      </w:pPr>
      <w:r w:rsidRPr="00C61595">
        <w:rPr>
          <w:rFonts w:ascii="Georgia" w:hAnsi="Georgia"/>
          <w:sz w:val="23"/>
          <w:szCs w:val="23"/>
        </w:rPr>
        <w:t>TRIAL NO:</w:t>
      </w:r>
      <w:r w:rsidRPr="00C61595">
        <w:rPr>
          <w:rFonts w:ascii="Georgia" w:hAnsi="Georgia"/>
          <w:sz w:val="23"/>
          <w:szCs w:val="23"/>
        </w:rPr>
        <w:tab/>
      </w:r>
      <w:r w:rsidR="00EC6DB1">
        <w:rPr>
          <w:rFonts w:ascii="Georgia" w:hAnsi="Georgia"/>
          <w:sz w:val="23"/>
          <w:szCs w:val="23"/>
        </w:rPr>
        <w:t>B</w:t>
      </w:r>
      <w:r w:rsidR="00A278B4">
        <w:rPr>
          <w:rFonts w:ascii="Georgia" w:hAnsi="Georgia"/>
          <w:sz w:val="23"/>
          <w:szCs w:val="23"/>
        </w:rPr>
        <w:t>-</w:t>
      </w:r>
      <w:r w:rsidR="00EC6DB1" w:rsidRPr="00EC6DB1">
        <w:rPr>
          <w:rFonts w:ascii="Georgia" w:hAnsi="Georgia"/>
          <w:sz w:val="23"/>
          <w:szCs w:val="23"/>
        </w:rPr>
        <w:t>2202798</w:t>
      </w:r>
    </w:p>
    <w:p w14:paraId="7364349C" w14:textId="77777777" w:rsidR="00CB5785" w:rsidRPr="00C61595" w:rsidRDefault="00CB5785" w:rsidP="00FB7CE9">
      <w:pPr>
        <w:ind w:left="2160" w:hanging="2160"/>
        <w:rPr>
          <w:rFonts w:ascii="Georgia" w:hAnsi="Georgia"/>
          <w:sz w:val="23"/>
          <w:szCs w:val="23"/>
        </w:rPr>
      </w:pPr>
    </w:p>
    <w:p w14:paraId="66433B82" w14:textId="2A1B8290" w:rsidR="00CB5785" w:rsidRPr="00C61595" w:rsidRDefault="00FB7CE9" w:rsidP="00A278B4">
      <w:pPr>
        <w:ind w:left="2160" w:hanging="2160"/>
        <w:jc w:val="both"/>
        <w:rPr>
          <w:rFonts w:ascii="Georgia" w:hAnsi="Georgia"/>
          <w:sz w:val="23"/>
          <w:szCs w:val="23"/>
        </w:rPr>
      </w:pPr>
      <w:r w:rsidRPr="00C61595">
        <w:rPr>
          <w:rFonts w:ascii="Georgia" w:hAnsi="Georgia"/>
          <w:sz w:val="23"/>
          <w:szCs w:val="23"/>
        </w:rPr>
        <w:t xml:space="preserve">KEY </w:t>
      </w:r>
      <w:r w:rsidR="00C96C97">
        <w:rPr>
          <w:rFonts w:ascii="Georgia" w:hAnsi="Georgia"/>
          <w:sz w:val="23"/>
          <w:szCs w:val="23"/>
        </w:rPr>
        <w:t>WORDS</w:t>
      </w:r>
      <w:r w:rsidR="00CB5785" w:rsidRPr="00C61595">
        <w:rPr>
          <w:rFonts w:ascii="Georgia" w:hAnsi="Georgia"/>
          <w:sz w:val="23"/>
          <w:szCs w:val="23"/>
        </w:rPr>
        <w:t>:</w:t>
      </w:r>
      <w:r w:rsidR="00CB5785" w:rsidRPr="00C61595">
        <w:rPr>
          <w:rFonts w:ascii="Georgia" w:hAnsi="Georgia"/>
          <w:sz w:val="23"/>
          <w:szCs w:val="23"/>
        </w:rPr>
        <w:tab/>
      </w:r>
      <w:r w:rsidR="00EC6DB1">
        <w:rPr>
          <w:rFonts w:ascii="Georgia" w:hAnsi="Georgia"/>
          <w:sz w:val="23"/>
          <w:szCs w:val="23"/>
        </w:rPr>
        <w:t>SENTENCING – POSTRELEASE CONTROL – R.C. 2929.191 – R.C. 2929.11 – R.C. 2929.12</w:t>
      </w:r>
    </w:p>
    <w:p w14:paraId="3C4EC75D" w14:textId="77777777" w:rsidR="00CB5785" w:rsidRPr="00C61595" w:rsidRDefault="00CB5785" w:rsidP="00FB7CE9">
      <w:pPr>
        <w:ind w:left="2160" w:hanging="2160"/>
        <w:rPr>
          <w:rFonts w:ascii="Georgia" w:hAnsi="Georgia"/>
          <w:sz w:val="23"/>
          <w:szCs w:val="23"/>
        </w:rPr>
      </w:pPr>
    </w:p>
    <w:p w14:paraId="35430C29" w14:textId="77777777" w:rsidR="00CB5785" w:rsidRDefault="00CB5785" w:rsidP="00FB7CE9">
      <w:pPr>
        <w:ind w:left="2160" w:hanging="2160"/>
        <w:rPr>
          <w:rFonts w:ascii="Georgia" w:hAnsi="Georgia"/>
          <w:sz w:val="23"/>
          <w:szCs w:val="23"/>
        </w:rPr>
      </w:pPr>
      <w:r w:rsidRPr="00C61595">
        <w:rPr>
          <w:rFonts w:ascii="Georgia" w:hAnsi="Georgia"/>
          <w:sz w:val="23"/>
          <w:szCs w:val="23"/>
        </w:rPr>
        <w:t>SUMMARY:</w:t>
      </w:r>
    </w:p>
    <w:p w14:paraId="5C46F8D2" w14:textId="7C6C9E2F" w:rsidR="0008660A" w:rsidRDefault="000076BC" w:rsidP="00BD5C7A">
      <w:pPr>
        <w:pStyle w:val="BodyTextIndent"/>
        <w:ind w:left="0" w:firstLine="2160"/>
        <w:rPr>
          <w:rFonts w:ascii="Georgia" w:hAnsi="Georgia"/>
          <w:sz w:val="23"/>
          <w:szCs w:val="23"/>
        </w:rPr>
      </w:pPr>
      <w:r>
        <w:rPr>
          <w:rFonts w:ascii="Georgia" w:hAnsi="Georgia"/>
          <w:sz w:val="23"/>
          <w:szCs w:val="23"/>
        </w:rPr>
        <w:t xml:space="preserve">Where the </w:t>
      </w:r>
      <w:r w:rsidR="00BD5C7A">
        <w:rPr>
          <w:rFonts w:ascii="Georgia" w:hAnsi="Georgia"/>
          <w:sz w:val="23"/>
          <w:szCs w:val="23"/>
        </w:rPr>
        <w:t xml:space="preserve">trial court </w:t>
      </w:r>
      <w:r w:rsidR="00EC6DB1">
        <w:rPr>
          <w:rFonts w:ascii="Georgia" w:hAnsi="Georgia"/>
          <w:sz w:val="23"/>
          <w:szCs w:val="23"/>
        </w:rPr>
        <w:t xml:space="preserve">failed to properly advise defendant of the </w:t>
      </w:r>
      <w:r w:rsidR="00F22414">
        <w:rPr>
          <w:rFonts w:ascii="Georgia" w:hAnsi="Georgia"/>
          <w:sz w:val="23"/>
          <w:szCs w:val="23"/>
        </w:rPr>
        <w:t xml:space="preserve">potential </w:t>
      </w:r>
      <w:r w:rsidR="00EC6DB1">
        <w:rPr>
          <w:rFonts w:ascii="Georgia" w:hAnsi="Georgia"/>
          <w:sz w:val="23"/>
          <w:szCs w:val="23"/>
        </w:rPr>
        <w:t xml:space="preserve">term of </w:t>
      </w:r>
      <w:proofErr w:type="spellStart"/>
      <w:r w:rsidR="00EC6DB1">
        <w:rPr>
          <w:rFonts w:ascii="Georgia" w:hAnsi="Georgia"/>
          <w:sz w:val="23"/>
          <w:szCs w:val="23"/>
        </w:rPr>
        <w:t>postrelease</w:t>
      </w:r>
      <w:proofErr w:type="spellEnd"/>
      <w:r w:rsidR="00EC6DB1">
        <w:rPr>
          <w:rFonts w:ascii="Georgia" w:hAnsi="Georgia"/>
          <w:sz w:val="23"/>
          <w:szCs w:val="23"/>
        </w:rPr>
        <w:t xml:space="preserve"> control at the sentencing hearing</w:t>
      </w:r>
      <w:r>
        <w:rPr>
          <w:rFonts w:ascii="Georgia" w:hAnsi="Georgia"/>
          <w:sz w:val="23"/>
          <w:szCs w:val="23"/>
        </w:rPr>
        <w:t>, the cause must be remanded for a notification-of-</w:t>
      </w:r>
      <w:proofErr w:type="spellStart"/>
      <w:r>
        <w:rPr>
          <w:rFonts w:ascii="Georgia" w:hAnsi="Georgia"/>
          <w:sz w:val="23"/>
          <w:szCs w:val="23"/>
        </w:rPr>
        <w:t>postrelease</w:t>
      </w:r>
      <w:proofErr w:type="spellEnd"/>
      <w:r>
        <w:rPr>
          <w:rFonts w:ascii="Georgia" w:hAnsi="Georgia"/>
          <w:sz w:val="23"/>
          <w:szCs w:val="23"/>
        </w:rPr>
        <w:t>-control hearing pursuant to R.C. 2929.191</w:t>
      </w:r>
      <w:r w:rsidR="00EC6DB1">
        <w:rPr>
          <w:rFonts w:ascii="Georgia" w:hAnsi="Georgia"/>
          <w:sz w:val="23"/>
          <w:szCs w:val="23"/>
        </w:rPr>
        <w:t>.</w:t>
      </w:r>
    </w:p>
    <w:p w14:paraId="141142DD" w14:textId="77777777" w:rsidR="00BD5C7A" w:rsidRDefault="00BD5C7A" w:rsidP="00BD5C7A">
      <w:pPr>
        <w:pStyle w:val="BodyTextIndent"/>
        <w:ind w:left="0" w:firstLine="2160"/>
        <w:rPr>
          <w:rFonts w:ascii="Georgia" w:hAnsi="Georgia"/>
          <w:sz w:val="23"/>
          <w:szCs w:val="23"/>
        </w:rPr>
      </w:pPr>
    </w:p>
    <w:p w14:paraId="467EF765" w14:textId="2255CD67" w:rsidR="00713D66" w:rsidRPr="00C61595" w:rsidRDefault="00EC6DB1" w:rsidP="00BD5C7A">
      <w:pPr>
        <w:pStyle w:val="BodyTextIndent"/>
        <w:ind w:left="0" w:firstLine="2160"/>
        <w:rPr>
          <w:rFonts w:ascii="Georgia" w:hAnsi="Georgia"/>
          <w:sz w:val="23"/>
          <w:szCs w:val="23"/>
        </w:rPr>
      </w:pPr>
      <w:r>
        <w:rPr>
          <w:rFonts w:ascii="Georgia" w:hAnsi="Georgia"/>
          <w:sz w:val="23"/>
          <w:szCs w:val="23"/>
        </w:rPr>
        <w:t>The trial court</w:t>
      </w:r>
      <w:r w:rsidR="000076BC">
        <w:rPr>
          <w:rFonts w:ascii="Georgia" w:hAnsi="Georgia"/>
          <w:sz w:val="23"/>
          <w:szCs w:val="23"/>
        </w:rPr>
        <w:t>’s</w:t>
      </w:r>
      <w:r>
        <w:rPr>
          <w:rFonts w:ascii="Georgia" w:hAnsi="Georgia"/>
          <w:sz w:val="23"/>
          <w:szCs w:val="23"/>
        </w:rPr>
        <w:t xml:space="preserve"> decision imposing the maximum sentence of three years’ imprisonment was not contrary to law where the trial court discussed the purposes of felony sentencing, considered multiple statutory sentencing factors, and the sentence was within the permissible statutory range for a third-degree felony</w:t>
      </w:r>
      <w:r w:rsidR="00713D66">
        <w:rPr>
          <w:rFonts w:ascii="Georgia" w:hAnsi="Georgia"/>
          <w:sz w:val="23"/>
          <w:szCs w:val="23"/>
        </w:rPr>
        <w:t>.</w:t>
      </w:r>
    </w:p>
    <w:p w14:paraId="43193A6B" w14:textId="77777777" w:rsidR="00CB5785" w:rsidRPr="00C61595" w:rsidRDefault="00CB5785" w:rsidP="00CB5785">
      <w:pPr>
        <w:rPr>
          <w:rFonts w:ascii="Georgia" w:hAnsi="Georgia"/>
          <w:sz w:val="23"/>
          <w:szCs w:val="23"/>
        </w:rPr>
      </w:pPr>
    </w:p>
    <w:p w14:paraId="39E2EA39" w14:textId="74FE8B50" w:rsidR="00CB5785" w:rsidRPr="00C61595" w:rsidRDefault="00CB5785" w:rsidP="00FB7CE9">
      <w:pPr>
        <w:pStyle w:val="BodyText"/>
        <w:ind w:left="2160" w:hanging="2160"/>
        <w:rPr>
          <w:rFonts w:ascii="Georgia" w:hAnsi="Georgia"/>
          <w:sz w:val="23"/>
          <w:szCs w:val="23"/>
        </w:rPr>
      </w:pPr>
      <w:r w:rsidRPr="00C61595">
        <w:rPr>
          <w:rFonts w:ascii="Georgia" w:hAnsi="Georgia"/>
          <w:sz w:val="23"/>
          <w:szCs w:val="23"/>
        </w:rPr>
        <w:t>JUDGMENT:</w:t>
      </w:r>
      <w:r w:rsidRPr="00C61595">
        <w:rPr>
          <w:rFonts w:ascii="Georgia" w:hAnsi="Georgia"/>
          <w:sz w:val="23"/>
          <w:szCs w:val="23"/>
        </w:rPr>
        <w:tab/>
      </w:r>
      <w:r w:rsidR="0008660A">
        <w:rPr>
          <w:rFonts w:ascii="Georgia" w:hAnsi="Georgia"/>
          <w:sz w:val="23"/>
          <w:szCs w:val="23"/>
        </w:rPr>
        <w:t>AFFIRMED</w:t>
      </w:r>
      <w:r w:rsidR="00BD5C7A">
        <w:rPr>
          <w:rFonts w:ascii="Georgia" w:hAnsi="Georgia"/>
          <w:sz w:val="23"/>
          <w:szCs w:val="23"/>
        </w:rPr>
        <w:t xml:space="preserve"> IN PART, </w:t>
      </w:r>
      <w:r w:rsidR="00EC6DB1">
        <w:rPr>
          <w:rFonts w:ascii="Georgia" w:hAnsi="Georgia"/>
          <w:sz w:val="23"/>
          <w:szCs w:val="23"/>
        </w:rPr>
        <w:t>REVERSED IN PART</w:t>
      </w:r>
      <w:r w:rsidR="00BD5C7A">
        <w:rPr>
          <w:rFonts w:ascii="Georgia" w:hAnsi="Georgia"/>
          <w:sz w:val="23"/>
          <w:szCs w:val="23"/>
        </w:rPr>
        <w:t>, AND CAUSE REMANDED</w:t>
      </w:r>
    </w:p>
    <w:p w14:paraId="51404DE5" w14:textId="77777777" w:rsidR="00CB5785" w:rsidRPr="00C61595" w:rsidRDefault="00CB5785" w:rsidP="00FB7CE9">
      <w:pPr>
        <w:ind w:left="2160" w:hanging="2160"/>
        <w:rPr>
          <w:rFonts w:ascii="Georgia" w:hAnsi="Georgia"/>
          <w:sz w:val="23"/>
          <w:szCs w:val="23"/>
        </w:rPr>
      </w:pPr>
    </w:p>
    <w:p w14:paraId="2AF92515" w14:textId="12E6F2BD" w:rsidR="00CB5785" w:rsidRPr="00C61595" w:rsidRDefault="00CB5785" w:rsidP="00FB7CE9">
      <w:pPr>
        <w:ind w:left="2160" w:hanging="2160"/>
        <w:jc w:val="both"/>
        <w:rPr>
          <w:rFonts w:ascii="Georgia" w:hAnsi="Georgia"/>
          <w:sz w:val="23"/>
          <w:szCs w:val="23"/>
        </w:rPr>
      </w:pPr>
      <w:r w:rsidRPr="00C61595">
        <w:rPr>
          <w:rFonts w:ascii="Georgia" w:hAnsi="Georgia"/>
          <w:sz w:val="23"/>
          <w:szCs w:val="23"/>
        </w:rPr>
        <w:t>JUDGES:</w:t>
      </w:r>
      <w:r w:rsidRPr="00C61595">
        <w:rPr>
          <w:rFonts w:ascii="Georgia" w:hAnsi="Georgia"/>
          <w:sz w:val="23"/>
          <w:szCs w:val="23"/>
        </w:rPr>
        <w:tab/>
      </w:r>
      <w:r w:rsidR="00AC6AFE">
        <w:rPr>
          <w:rFonts w:ascii="Georgia" w:hAnsi="Georgia"/>
          <w:sz w:val="23"/>
          <w:szCs w:val="23"/>
        </w:rPr>
        <w:t>OPINION</w:t>
      </w:r>
      <w:r w:rsidRPr="00C61595">
        <w:rPr>
          <w:rFonts w:ascii="Georgia" w:hAnsi="Georgia"/>
          <w:sz w:val="23"/>
          <w:szCs w:val="23"/>
        </w:rPr>
        <w:t xml:space="preserve"> by </w:t>
      </w:r>
      <w:r w:rsidR="0008660A">
        <w:rPr>
          <w:rFonts w:ascii="Georgia" w:hAnsi="Georgia"/>
          <w:sz w:val="23"/>
          <w:szCs w:val="23"/>
        </w:rPr>
        <w:t>WINKLER</w:t>
      </w:r>
      <w:r w:rsidRPr="00C61595">
        <w:rPr>
          <w:rFonts w:ascii="Georgia" w:hAnsi="Georgia"/>
          <w:sz w:val="23"/>
          <w:szCs w:val="23"/>
        </w:rPr>
        <w:t xml:space="preserve">, J.; </w:t>
      </w:r>
      <w:r w:rsidR="00AB216C">
        <w:rPr>
          <w:rFonts w:ascii="Georgia" w:hAnsi="Georgia"/>
          <w:sz w:val="23"/>
          <w:szCs w:val="23"/>
        </w:rPr>
        <w:t>BOCK</w:t>
      </w:r>
      <w:r w:rsidRPr="00C61595">
        <w:rPr>
          <w:rFonts w:ascii="Georgia" w:hAnsi="Georgia"/>
          <w:sz w:val="23"/>
          <w:szCs w:val="23"/>
        </w:rPr>
        <w:t>, P.J.</w:t>
      </w:r>
      <w:r w:rsidR="00FB7CE9" w:rsidRPr="00C61595">
        <w:rPr>
          <w:rFonts w:ascii="Georgia" w:hAnsi="Georgia"/>
          <w:sz w:val="23"/>
          <w:szCs w:val="23"/>
        </w:rPr>
        <w:t>,</w:t>
      </w:r>
      <w:r w:rsidR="0008660A">
        <w:rPr>
          <w:rFonts w:ascii="Georgia" w:hAnsi="Georgia"/>
          <w:sz w:val="23"/>
          <w:szCs w:val="23"/>
        </w:rPr>
        <w:t xml:space="preserve"> and </w:t>
      </w:r>
      <w:r w:rsidR="00713D66">
        <w:rPr>
          <w:rFonts w:ascii="Georgia" w:hAnsi="Georgia"/>
          <w:sz w:val="23"/>
          <w:szCs w:val="23"/>
        </w:rPr>
        <w:t>BERGERON</w:t>
      </w:r>
      <w:r w:rsidRPr="00C61595">
        <w:rPr>
          <w:rFonts w:ascii="Georgia" w:hAnsi="Georgia"/>
          <w:sz w:val="23"/>
          <w:szCs w:val="23"/>
        </w:rPr>
        <w:t>,</w:t>
      </w:r>
      <w:r w:rsidR="00713D66">
        <w:rPr>
          <w:rFonts w:ascii="Georgia" w:hAnsi="Georgia"/>
          <w:sz w:val="23"/>
          <w:szCs w:val="23"/>
        </w:rPr>
        <w:t> </w:t>
      </w:r>
      <w:r w:rsidRPr="00C61595">
        <w:rPr>
          <w:rFonts w:ascii="Georgia" w:hAnsi="Georgia"/>
          <w:sz w:val="23"/>
          <w:szCs w:val="23"/>
        </w:rPr>
        <w:t xml:space="preserve">J., </w:t>
      </w:r>
      <w:r w:rsidR="0008660A">
        <w:rPr>
          <w:rFonts w:ascii="Georgia" w:hAnsi="Georgia"/>
          <w:sz w:val="23"/>
          <w:szCs w:val="23"/>
        </w:rPr>
        <w:t>CONCUR</w:t>
      </w:r>
      <w:r w:rsidRPr="00C61595">
        <w:rPr>
          <w:rFonts w:ascii="Georgia" w:hAnsi="Georgia"/>
          <w:sz w:val="23"/>
          <w:szCs w:val="23"/>
        </w:rPr>
        <w:t>.</w:t>
      </w:r>
    </w:p>
    <w:p w14:paraId="6ED78835" w14:textId="77777777" w:rsidR="008230E3" w:rsidRDefault="008230E3"/>
    <w:sectPr w:rsidR="008230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85"/>
    <w:rsid w:val="000076BC"/>
    <w:rsid w:val="0008660A"/>
    <w:rsid w:val="00131365"/>
    <w:rsid w:val="0025781B"/>
    <w:rsid w:val="003154AC"/>
    <w:rsid w:val="003B0741"/>
    <w:rsid w:val="00436770"/>
    <w:rsid w:val="0068752A"/>
    <w:rsid w:val="006B0271"/>
    <w:rsid w:val="006F0BB3"/>
    <w:rsid w:val="00713D66"/>
    <w:rsid w:val="00793F58"/>
    <w:rsid w:val="008230E3"/>
    <w:rsid w:val="00844BD9"/>
    <w:rsid w:val="00897391"/>
    <w:rsid w:val="0095433C"/>
    <w:rsid w:val="00981B41"/>
    <w:rsid w:val="00A278B4"/>
    <w:rsid w:val="00A8161D"/>
    <w:rsid w:val="00AB216C"/>
    <w:rsid w:val="00AC6AFE"/>
    <w:rsid w:val="00B7145B"/>
    <w:rsid w:val="00BD5C7A"/>
    <w:rsid w:val="00C61595"/>
    <w:rsid w:val="00C96C97"/>
    <w:rsid w:val="00CB5785"/>
    <w:rsid w:val="00CB59E9"/>
    <w:rsid w:val="00D45A11"/>
    <w:rsid w:val="00E455EB"/>
    <w:rsid w:val="00E71474"/>
    <w:rsid w:val="00EC6DB1"/>
    <w:rsid w:val="00F22414"/>
    <w:rsid w:val="00F87FCE"/>
    <w:rsid w:val="00FB224B"/>
    <w:rsid w:val="00FB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FAE9"/>
  <w15:chartTrackingRefBased/>
  <w15:docId w15:val="{687B99AA-367D-4E93-930C-70F2B25C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785"/>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CB5785"/>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785"/>
    <w:rPr>
      <w:rFonts w:ascii="Times New Roman" w:eastAsia="Times New Roman" w:hAnsi="Times New Roman" w:cs="Times New Roman"/>
      <w:b/>
      <w:kern w:val="0"/>
      <w:sz w:val="24"/>
      <w:szCs w:val="20"/>
      <w14:ligatures w14:val="none"/>
    </w:rPr>
  </w:style>
  <w:style w:type="paragraph" w:styleId="BodyTextIndent">
    <w:name w:val="Body Text Indent"/>
    <w:basedOn w:val="Normal"/>
    <w:link w:val="BodyTextIndentChar"/>
    <w:semiHidden/>
    <w:rsid w:val="00CB5785"/>
    <w:pPr>
      <w:ind w:left="1440" w:firstLine="720"/>
      <w:jc w:val="both"/>
    </w:pPr>
    <w:rPr>
      <w:sz w:val="24"/>
    </w:rPr>
  </w:style>
  <w:style w:type="character" w:customStyle="1" w:styleId="BodyTextIndentChar">
    <w:name w:val="Body Text Indent Char"/>
    <w:basedOn w:val="DefaultParagraphFont"/>
    <w:link w:val="BodyTextIndent"/>
    <w:semiHidden/>
    <w:rsid w:val="00CB5785"/>
    <w:rPr>
      <w:rFonts w:ascii="Times New Roman" w:eastAsia="Times New Roman" w:hAnsi="Times New Roman" w:cs="Times New Roman"/>
      <w:kern w:val="0"/>
      <w:sz w:val="24"/>
      <w:szCs w:val="20"/>
      <w14:ligatures w14:val="none"/>
    </w:rPr>
  </w:style>
  <w:style w:type="paragraph" w:styleId="BodyText">
    <w:name w:val="Body Text"/>
    <w:basedOn w:val="Normal"/>
    <w:link w:val="BodyTextChar"/>
    <w:semiHidden/>
    <w:rsid w:val="00CB5785"/>
    <w:pPr>
      <w:jc w:val="both"/>
    </w:pPr>
    <w:rPr>
      <w:sz w:val="24"/>
    </w:rPr>
  </w:style>
  <w:style w:type="character" w:customStyle="1" w:styleId="BodyTextChar">
    <w:name w:val="Body Text Char"/>
    <w:basedOn w:val="DefaultParagraphFont"/>
    <w:link w:val="BodyText"/>
    <w:semiHidden/>
    <w:rsid w:val="00CB5785"/>
    <w:rPr>
      <w:rFonts w:ascii="Times New Roman" w:eastAsia="Times New Roman" w:hAnsi="Times New Roman" w:cs="Times New Roman"/>
      <w:kern w:val="0"/>
      <w:sz w:val="24"/>
      <w:szCs w:val="20"/>
      <w14:ligatures w14:val="none"/>
    </w:rPr>
  </w:style>
  <w:style w:type="paragraph" w:styleId="Revision">
    <w:name w:val="Revision"/>
    <w:hidden/>
    <w:uiPriority w:val="99"/>
    <w:semiHidden/>
    <w:rsid w:val="00D45A11"/>
    <w:pPr>
      <w:spacing w:after="0" w:line="240" w:lineRule="auto"/>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734</Characters>
  <Application>Microsoft Office Word</Application>
  <DocSecurity>4</DocSecurity>
  <Lines>73</Lines>
  <Paragraphs>72</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C-230568</dc:title>
  <dc:subject/>
  <dc:creator>.</dc:creator>
  <cp:keywords/>
  <dc:description/>
  <cp:lastModifiedBy>Renata Freese</cp:lastModifiedBy>
  <cp:revision>2</cp:revision>
  <dcterms:created xsi:type="dcterms:W3CDTF">2024-04-23T13:23:00Z</dcterms:created>
  <dcterms:modified xsi:type="dcterms:W3CDTF">2024-04-23T13:23:00Z</dcterms:modified>
</cp:coreProperties>
</file>